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48" w:rsidRPr="00914E48" w:rsidRDefault="00914E48" w:rsidP="006835B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-434975</wp:posOffset>
            </wp:positionV>
            <wp:extent cx="756920" cy="909320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09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5B8">
        <w:rPr>
          <w:rFonts w:ascii="Times New Roman" w:hAnsi="Times New Roman" w:cs="Times New Roman"/>
          <w:sz w:val="32"/>
          <w:szCs w:val="32"/>
        </w:rPr>
        <w:t>ПРОЕКТ</w:t>
      </w:r>
    </w:p>
    <w:p w:rsidR="00914E48" w:rsidRPr="00914E48" w:rsidRDefault="00914E48" w:rsidP="00914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14E48" w:rsidRPr="00914E48" w:rsidRDefault="00914E48" w:rsidP="00914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14E48" w:rsidRPr="00914E48" w:rsidRDefault="00914E48" w:rsidP="00914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14E48">
        <w:rPr>
          <w:rFonts w:ascii="Times New Roman" w:hAnsi="Times New Roman" w:cs="Times New Roman"/>
          <w:b/>
          <w:sz w:val="28"/>
          <w:szCs w:val="20"/>
        </w:rPr>
        <w:t>СОВЕТ</w:t>
      </w:r>
    </w:p>
    <w:p w:rsidR="00914E48" w:rsidRPr="00914E48" w:rsidRDefault="00914E48" w:rsidP="00914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14E48">
        <w:rPr>
          <w:rFonts w:ascii="Times New Roman" w:hAnsi="Times New Roman" w:cs="Times New Roman"/>
          <w:b/>
          <w:sz w:val="28"/>
          <w:szCs w:val="20"/>
        </w:rPr>
        <w:t>Дружненского сельского поселения Белореченского района</w:t>
      </w:r>
    </w:p>
    <w:p w:rsidR="00914E48" w:rsidRPr="00914E48" w:rsidRDefault="00914E48" w:rsidP="0091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914E48" w:rsidRPr="00914E48" w:rsidRDefault="00914E48" w:rsidP="00914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914E48">
        <w:rPr>
          <w:rFonts w:ascii="Times New Roman" w:hAnsi="Times New Roman" w:cs="Times New Roman"/>
          <w:sz w:val="28"/>
          <w:szCs w:val="28"/>
        </w:rPr>
        <w:t xml:space="preserve"> </w:t>
      </w:r>
      <w:r w:rsidRPr="00914E48">
        <w:rPr>
          <w:rFonts w:ascii="Times New Roman" w:hAnsi="Times New Roman" w:cs="Times New Roman"/>
          <w:b/>
          <w:sz w:val="28"/>
          <w:szCs w:val="28"/>
        </w:rPr>
        <w:t>СЕССИЯ 3 СОЗЫВА</w:t>
      </w:r>
    </w:p>
    <w:p w:rsidR="00914E48" w:rsidRPr="00914E48" w:rsidRDefault="00914E48" w:rsidP="0091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14E48">
        <w:rPr>
          <w:rFonts w:ascii="Times New Roman" w:hAnsi="Times New Roman" w:cs="Times New Roman"/>
          <w:sz w:val="28"/>
          <w:szCs w:val="20"/>
        </w:rPr>
        <w:tab/>
      </w:r>
      <w:r w:rsidRPr="00914E48">
        <w:rPr>
          <w:rFonts w:ascii="Times New Roman" w:hAnsi="Times New Roman" w:cs="Times New Roman"/>
          <w:sz w:val="28"/>
          <w:szCs w:val="20"/>
        </w:rPr>
        <w:tab/>
      </w:r>
      <w:r w:rsidRPr="00914E48">
        <w:rPr>
          <w:rFonts w:ascii="Times New Roman" w:hAnsi="Times New Roman" w:cs="Times New Roman"/>
          <w:sz w:val="28"/>
          <w:szCs w:val="20"/>
        </w:rPr>
        <w:tab/>
      </w:r>
      <w:r w:rsidRPr="00914E48">
        <w:rPr>
          <w:rFonts w:ascii="Times New Roman" w:hAnsi="Times New Roman" w:cs="Times New Roman"/>
          <w:sz w:val="28"/>
          <w:szCs w:val="20"/>
        </w:rPr>
        <w:tab/>
      </w:r>
      <w:r w:rsidRPr="00914E48">
        <w:rPr>
          <w:rFonts w:ascii="Times New Roman" w:hAnsi="Times New Roman" w:cs="Times New Roman"/>
          <w:sz w:val="28"/>
          <w:szCs w:val="20"/>
        </w:rPr>
        <w:tab/>
      </w:r>
      <w:r w:rsidRPr="00914E48">
        <w:rPr>
          <w:rFonts w:ascii="Times New Roman" w:hAnsi="Times New Roman" w:cs="Times New Roman"/>
          <w:sz w:val="28"/>
          <w:szCs w:val="20"/>
        </w:rPr>
        <w:tab/>
      </w:r>
      <w:r w:rsidRPr="00914E48">
        <w:rPr>
          <w:rFonts w:ascii="Times New Roman" w:hAnsi="Times New Roman" w:cs="Times New Roman"/>
          <w:sz w:val="28"/>
          <w:szCs w:val="20"/>
        </w:rPr>
        <w:tab/>
      </w:r>
      <w:r w:rsidRPr="00914E48">
        <w:rPr>
          <w:rFonts w:ascii="Times New Roman" w:hAnsi="Times New Roman" w:cs="Times New Roman"/>
          <w:sz w:val="28"/>
          <w:szCs w:val="20"/>
        </w:rPr>
        <w:tab/>
      </w:r>
      <w:r w:rsidRPr="00914E48">
        <w:rPr>
          <w:rFonts w:ascii="Times New Roman" w:hAnsi="Times New Roman" w:cs="Times New Roman"/>
          <w:sz w:val="28"/>
          <w:szCs w:val="20"/>
        </w:rPr>
        <w:tab/>
      </w:r>
      <w:r w:rsidRPr="00914E48">
        <w:rPr>
          <w:rFonts w:ascii="Times New Roman" w:hAnsi="Times New Roman" w:cs="Times New Roman"/>
          <w:sz w:val="28"/>
          <w:szCs w:val="20"/>
        </w:rPr>
        <w:tab/>
      </w:r>
    </w:p>
    <w:p w:rsidR="00914E48" w:rsidRPr="00914E48" w:rsidRDefault="00914E48" w:rsidP="00914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14E48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914E48">
        <w:rPr>
          <w:rFonts w:ascii="Times New Roman" w:hAnsi="Times New Roman" w:cs="Times New Roman"/>
          <w:b/>
          <w:sz w:val="28"/>
          <w:szCs w:val="20"/>
        </w:rPr>
        <w:t xml:space="preserve">  </w:t>
      </w:r>
    </w:p>
    <w:p w:rsidR="00914E48" w:rsidRPr="00914E48" w:rsidRDefault="00914E48" w:rsidP="00914E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14E48" w:rsidRPr="00914E48" w:rsidRDefault="006835B8" w:rsidP="00914E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E48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>2016 года</w:t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4E48" w:rsidRPr="00914E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914E48" w:rsidRPr="00914E48" w:rsidRDefault="00914E48" w:rsidP="00914E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4E48" w:rsidRPr="00914E48" w:rsidRDefault="00914E48" w:rsidP="00914E4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14E48">
        <w:rPr>
          <w:rFonts w:ascii="Times New Roman" w:hAnsi="Times New Roman" w:cs="Times New Roman"/>
          <w:color w:val="000000"/>
        </w:rPr>
        <w:t>поселок Дружный</w:t>
      </w:r>
    </w:p>
    <w:p w:rsidR="00914E48" w:rsidRPr="00914E48" w:rsidRDefault="00914E48" w:rsidP="00914E4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14E48">
        <w:rPr>
          <w:rFonts w:ascii="Times New Roman" w:hAnsi="Times New Roman" w:cs="Times New Roman"/>
          <w:color w:val="000000"/>
        </w:rPr>
        <w:t>Краснодарский край</w:t>
      </w:r>
    </w:p>
    <w:p w:rsidR="00914E48" w:rsidRPr="00914E48" w:rsidRDefault="00914E48" w:rsidP="00914E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E48" w:rsidRPr="00914E48" w:rsidRDefault="00914E48" w:rsidP="00914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E48" w:rsidRPr="00914E48" w:rsidRDefault="00914E48" w:rsidP="00914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FFF" w:rsidRPr="00EB6FFF" w:rsidRDefault="00EB6FFF" w:rsidP="00EB6FFF">
      <w:pPr>
        <w:shd w:val="clear" w:color="auto" w:fill="FFFFFF"/>
        <w:spacing w:after="0" w:line="240" w:lineRule="auto"/>
        <w:ind w:left="1134" w:right="113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</w:t>
      </w:r>
      <w:r w:rsidRPr="00EB6FFF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предотвращения и урегулирования конфликта</w:t>
      </w:r>
      <w:r w:rsidRPr="00EB6FFF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</w:rPr>
        <w:t xml:space="preserve"> </w:t>
      </w:r>
      <w:r w:rsidRPr="00EB6FF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интересов для отдельных лиц,  </w:t>
      </w:r>
      <w:r w:rsidRPr="00EB6FFF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замещающих </w:t>
      </w:r>
      <w:r w:rsidRPr="00EB6FF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муниципальные  должности</w:t>
      </w:r>
    </w:p>
    <w:p w:rsidR="00EB6FFF" w:rsidRDefault="00EB6FFF" w:rsidP="00EB6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FFF" w:rsidRPr="00EB6FFF" w:rsidRDefault="00EB6FFF" w:rsidP="00EB6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FFF" w:rsidRPr="00EB6FFF" w:rsidRDefault="00EB6FFF" w:rsidP="00EB6FF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FFF" w:rsidRPr="00EB6FFF" w:rsidRDefault="00EB6FFF" w:rsidP="00EB6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</w:t>
      </w:r>
      <w:r w:rsidRPr="00EB6FFF">
        <w:rPr>
          <w:rFonts w:ascii="Times New Roman" w:eastAsia="Calibri" w:hAnsi="Times New Roman" w:cs="Times New Roman"/>
          <w:sz w:val="28"/>
          <w:szCs w:val="28"/>
        </w:rPr>
        <w:softHyphen/>
        <w:t xml:space="preserve">ном  от 25 декабря 2008 года № 273-ФЗ "О противодействии коррупции", руководствуясь статьей 26 Устава </w:t>
      </w:r>
      <w:r>
        <w:rPr>
          <w:rFonts w:ascii="Times New Roman" w:eastAsia="Calibri" w:hAnsi="Times New Roman" w:cs="Times New Roman"/>
          <w:sz w:val="28"/>
          <w:szCs w:val="28"/>
        </w:rPr>
        <w:t>Дружненского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Белореченского района, Совет </w:t>
      </w:r>
      <w:r>
        <w:rPr>
          <w:rFonts w:ascii="Times New Roman" w:eastAsia="Calibri" w:hAnsi="Times New Roman" w:cs="Times New Roman"/>
          <w:sz w:val="28"/>
          <w:szCs w:val="28"/>
        </w:rPr>
        <w:t>Дружненского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Белореченского района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л</w:t>
      </w:r>
      <w:r w:rsidRPr="00EB6F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</w:t>
      </w:r>
      <w:r w:rsidRPr="00EB6FFF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предотвращения и урегулирования конфликта</w:t>
      </w:r>
      <w:r w:rsidRPr="00EB6FFF">
        <w:rPr>
          <w:rFonts w:ascii="Times New Roman" w:eastAsia="Calibri" w:hAnsi="Times New Roman" w:cs="Times New Roman"/>
          <w:bCs/>
          <w:color w:val="000000"/>
          <w:spacing w:val="-2"/>
          <w:sz w:val="28"/>
        </w:rPr>
        <w:t xml:space="preserve"> </w:t>
      </w:r>
      <w:r w:rsidRPr="00EB6F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интересов для отдельных лиц,  </w:t>
      </w:r>
      <w:r w:rsidRPr="00EB6F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замещающих </w:t>
      </w:r>
      <w:r w:rsidRPr="00EB6F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муниципальные  должности 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EB6FFF" w:rsidRPr="00EB6FFF" w:rsidRDefault="00EB6FFF" w:rsidP="00EB6FFF">
      <w:pPr>
        <w:shd w:val="clear" w:color="auto" w:fill="FFFFFF"/>
        <w:spacing w:after="0" w:line="240" w:lineRule="atLeast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proofErr w:type="gramStart"/>
      <w:r w:rsidRPr="00EB6FF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решения возложить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планово-бюджетную и по вопросам экономического развития</w:t>
      </w:r>
      <w:r w:rsidRPr="00A91925">
        <w:rPr>
          <w:rFonts w:ascii="Times New Roman" w:eastAsia="Calibri" w:hAnsi="Times New Roman" w:cs="Times New Roman"/>
          <w:sz w:val="28"/>
          <w:szCs w:val="28"/>
        </w:rPr>
        <w:t xml:space="preserve"> комиссию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>
        <w:rPr>
          <w:rFonts w:ascii="Times New Roman" w:eastAsia="Calibri" w:hAnsi="Times New Roman" w:cs="Times New Roman"/>
          <w:sz w:val="28"/>
          <w:szCs w:val="28"/>
        </w:rPr>
        <w:t>Дружненского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Белореченского района (</w:t>
      </w:r>
      <w:r>
        <w:rPr>
          <w:rFonts w:ascii="Times New Roman" w:eastAsia="Calibri" w:hAnsi="Times New Roman" w:cs="Times New Roman"/>
          <w:sz w:val="28"/>
          <w:szCs w:val="28"/>
        </w:rPr>
        <w:t>Симонян</w:t>
      </w:r>
      <w:r w:rsidRPr="00EB6FF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B6FFF" w:rsidRPr="00EB6FFF" w:rsidRDefault="00EB6FFF" w:rsidP="00EB6FFF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3. Настоящее решение вступает в силу со дня его официального обнародования. </w:t>
      </w:r>
    </w:p>
    <w:p w:rsidR="00EB6FFF" w:rsidRPr="00EB6FFF" w:rsidRDefault="00EB6FFF" w:rsidP="00EB6F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FF" w:rsidRPr="00EB6FFF" w:rsidRDefault="00EB6FFF" w:rsidP="00EB6F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2BF" w:rsidRPr="000F72BF" w:rsidRDefault="000F72BF" w:rsidP="000F72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72BF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0F72BF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</w:p>
    <w:p w:rsidR="000F72BF" w:rsidRPr="000F72BF" w:rsidRDefault="000F72BF" w:rsidP="000F72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BF">
        <w:rPr>
          <w:rFonts w:ascii="Times New Roman" w:eastAsia="Calibri" w:hAnsi="Times New Roman" w:cs="Times New Roman"/>
          <w:sz w:val="28"/>
          <w:szCs w:val="28"/>
        </w:rPr>
        <w:t>Дружненского сельского поселения</w:t>
      </w:r>
    </w:p>
    <w:p w:rsidR="000F72BF" w:rsidRDefault="000F72BF" w:rsidP="000F72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BF">
        <w:rPr>
          <w:rFonts w:ascii="Times New Roman" w:eastAsia="Calibri" w:hAnsi="Times New Roman" w:cs="Times New Roman"/>
          <w:sz w:val="28"/>
          <w:szCs w:val="28"/>
        </w:rPr>
        <w:t>Белореченского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0F72BF">
        <w:rPr>
          <w:rFonts w:ascii="Times New Roman" w:eastAsia="Calibri" w:hAnsi="Times New Roman" w:cs="Times New Roman"/>
          <w:sz w:val="28"/>
          <w:szCs w:val="28"/>
        </w:rPr>
        <w:t>М.А. Мяснянкин</w:t>
      </w:r>
    </w:p>
    <w:p w:rsidR="000F72BF" w:rsidRPr="000F72BF" w:rsidRDefault="000F72BF" w:rsidP="000F72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FF" w:rsidRPr="0029273D" w:rsidRDefault="00EB6FFF" w:rsidP="00EB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73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B6FFF" w:rsidRPr="0029273D" w:rsidRDefault="00EB6FFF" w:rsidP="00EB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73D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EB6FFF" w:rsidRDefault="00EB6FFF" w:rsidP="00EB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6FFF" w:rsidSect="00EB6FF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29273D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273D">
        <w:rPr>
          <w:rFonts w:ascii="Times New Roman" w:hAnsi="Times New Roman" w:cs="Times New Roman"/>
          <w:sz w:val="28"/>
          <w:szCs w:val="28"/>
        </w:rPr>
        <w:t xml:space="preserve">А.В.Дубинин  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5220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EB6FFF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lastRenderedPageBreak/>
        <w:t xml:space="preserve">Приложение </w:t>
      </w:r>
    </w:p>
    <w:p w:rsidR="00EB6FFF" w:rsidRPr="00A91925" w:rsidRDefault="00EB6FFF" w:rsidP="00EB6FFF">
      <w:pPr>
        <w:spacing w:after="0" w:line="240" w:lineRule="auto"/>
        <w:ind w:left="5220" w:firstLine="1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Дружненского</w:t>
      </w:r>
    </w:p>
    <w:p w:rsidR="00EB6FFF" w:rsidRPr="00A91925" w:rsidRDefault="00EB6FFF" w:rsidP="00EB6FFF">
      <w:pPr>
        <w:spacing w:after="0" w:line="240" w:lineRule="auto"/>
        <w:ind w:left="5220" w:firstLine="1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</w:p>
    <w:p w:rsidR="00EB6FFF" w:rsidRPr="00A91925" w:rsidRDefault="00EB6FFF" w:rsidP="00EB6FFF">
      <w:pPr>
        <w:spacing w:after="0" w:line="240" w:lineRule="auto"/>
        <w:ind w:left="5220" w:firstLine="1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Cs/>
          <w:sz w:val="28"/>
          <w:szCs w:val="28"/>
        </w:rPr>
        <w:t>Белореченского района</w:t>
      </w:r>
    </w:p>
    <w:p w:rsidR="00EB6FFF" w:rsidRPr="00A91925" w:rsidRDefault="00EB6FFF" w:rsidP="00EB6FFF">
      <w:pPr>
        <w:spacing w:after="0" w:line="240" w:lineRule="auto"/>
        <w:ind w:left="5220" w:firstLine="1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1925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6835B8">
        <w:rPr>
          <w:rFonts w:ascii="Times New Roman" w:eastAsia="Calibri" w:hAnsi="Times New Roman" w:cs="Times New Roman"/>
          <w:bCs/>
          <w:sz w:val="28"/>
          <w:szCs w:val="28"/>
        </w:rPr>
        <w:t>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апреля 2016 года</w:t>
      </w:r>
      <w:r w:rsidRPr="00A91925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35B8">
        <w:rPr>
          <w:rFonts w:ascii="Times New Roman" w:eastAsia="Calibri" w:hAnsi="Times New Roman" w:cs="Times New Roman"/>
          <w:bCs/>
          <w:sz w:val="28"/>
          <w:szCs w:val="28"/>
        </w:rPr>
        <w:t>__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B6FFF" w:rsidRPr="00EB6FFF" w:rsidRDefault="00EB6FFF" w:rsidP="00EB6FFF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Порядок предотвращения и урегулирования конфликта</w:t>
      </w:r>
      <w:r w:rsidRPr="00EB6FFF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</w:rPr>
        <w:t xml:space="preserve"> </w:t>
      </w:r>
      <w:r w:rsidRPr="00EB6FF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интересов для отдельных лиц,  </w:t>
      </w:r>
      <w:r w:rsidRPr="00EB6FFF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замещающих </w:t>
      </w:r>
      <w:r w:rsidRPr="00EB6FF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муниципальные  должности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B6FFF" w:rsidRPr="00EB6FFF" w:rsidRDefault="00EB6FFF" w:rsidP="00EB6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FFF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EB6F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B6FFF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FFF" w:rsidRPr="00EB6FFF" w:rsidRDefault="00EB6FFF" w:rsidP="00EB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1. </w:t>
      </w:r>
      <w:proofErr w:type="gramStart"/>
      <w:r w:rsidRPr="00EB6FF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Порядок </w:t>
      </w:r>
      <w:r w:rsidRPr="00EB6FFF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предотвращения и урегулирования конфликта</w:t>
      </w:r>
      <w:r w:rsidRPr="00EB6FFF">
        <w:rPr>
          <w:rFonts w:ascii="Times New Roman" w:eastAsia="Calibri" w:hAnsi="Times New Roman" w:cs="Times New Roman"/>
          <w:bCs/>
          <w:color w:val="000000"/>
          <w:spacing w:val="-2"/>
          <w:sz w:val="28"/>
        </w:rPr>
        <w:t xml:space="preserve"> </w:t>
      </w:r>
      <w:r w:rsidRPr="00EB6F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интересов для лиц,  </w:t>
      </w:r>
      <w:r w:rsidRPr="00EB6F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замещающих </w:t>
      </w:r>
      <w:r w:rsidRPr="00EB6F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муниципальные  должности, </w:t>
      </w:r>
      <w:r w:rsidRPr="00EB6FF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соответствии со ст. 1 </w:t>
      </w:r>
      <w:hyperlink r:id="rId5" w:tooltip="Ссылка на КонсультантПлюс" w:history="1">
        <w:r w:rsidRPr="00EB6FFF">
          <w:rPr>
            <w:rFonts w:ascii="Times New Roman" w:eastAsia="Calibri" w:hAnsi="Times New Roman" w:cs="Times New Roman"/>
            <w:spacing w:val="-1"/>
            <w:sz w:val="28"/>
          </w:rPr>
          <w:t>Закона Краснодарского края от 08.06.2007 № 1243-КЗ «О Реестре муниципальных должностей и реестре должностей муниципальной службы в Краснодарском крае»</w:t>
        </w:r>
      </w:hyperlink>
      <w:r w:rsidRPr="00EB6FF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распространяется на лиц, замещающих муниципальные должности Главы </w:t>
      </w:r>
      <w:r>
        <w:rPr>
          <w:rFonts w:ascii="Times New Roman" w:eastAsia="Calibri" w:hAnsi="Times New Roman" w:cs="Times New Roman"/>
          <w:bCs/>
          <w:sz w:val="28"/>
          <w:szCs w:val="28"/>
        </w:rPr>
        <w:t>Дружненского</w:t>
      </w:r>
      <w:r w:rsidRPr="00EB6FF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сельского поселения Белореченского района и депутата Совета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Дружненского</w:t>
      </w:r>
      <w:r w:rsidRPr="00EB6FF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сельского поселения Белореченского района 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лицо, замещающее муниципальную должность).</w:t>
      </w:r>
      <w:proofErr w:type="gramEnd"/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2. </w:t>
      </w:r>
      <w:proofErr w:type="gramStart"/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Под конфликтом интересов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>понимается ситуация, при которой личная заинтересованность (прямая или косвенная) лица, замещающего</w:t>
      </w:r>
      <w:r w:rsidRPr="00EB6FF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муниципальную должность, влияет или может повлиять на надлежащее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исполнение им возложенных на него полномочий и при которой возникает или может возникнуть противоречие между личной заинтересованностью 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лица,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замещающего муниципальную должность, и правами и законными интересами граждан, организаций, общества или государства, способное привести к причинению вреда правам и</w:t>
      </w:r>
      <w:proofErr w:type="gramEnd"/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законным интересам граждан, организаций, общества или государства.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>Под личной заинтересованностью лица, замещающего муниципальную должность, которая влияет или может повлиять на</w:t>
      </w:r>
      <w:r w:rsidRPr="00EB6FF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EB6F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надлежащее исполнение им возложенных на него полномочий, понимается 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возможность получения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>лицом, замещающим муниципальную должность, при исполнении возложенных на него полномочий доходов в виде денег,</w:t>
      </w:r>
      <w:r w:rsidRPr="00EB6FF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ценностей, иного имущества или услуг имущественного характера, иных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имущественных прав для себя или для третьих лиц.</w:t>
      </w:r>
      <w:proofErr w:type="gramEnd"/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</w:t>
      </w:r>
      <w:r w:rsidRPr="00EB6FF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</w:t>
      </w:r>
      <w:r w:rsidRPr="00EB6F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Основные требования к предотвращению и (или) урегулированию конфликта интересов.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pacing w:val="-26"/>
          <w:sz w:val="28"/>
          <w:szCs w:val="28"/>
        </w:rPr>
        <w:t xml:space="preserve">4. 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 xml:space="preserve">5.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замещающее муниципальную должность, обязано направить уведомление председателю Совета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Дружненского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Белореченского района (далее - Совет) 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 </w:t>
      </w: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возникновении личной </w:t>
      </w:r>
      <w:r w:rsidRPr="00EB6F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должностных обязанностей, которая приводит или может привести к конфликту интересов 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 форме согласно приложению (далее - уведомление), как только ему станет об этом известно.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B6FFF">
        <w:rPr>
          <w:rFonts w:ascii="Times New Roman" w:eastAsia="MS Mincho" w:hAnsi="Times New Roman" w:cs="Times New Roman"/>
          <w:sz w:val="28"/>
          <w:szCs w:val="28"/>
        </w:rPr>
        <w:t xml:space="preserve">6. Регистрация уведомлений </w:t>
      </w: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EB6FFF">
        <w:rPr>
          <w:rFonts w:ascii="Times New Roman" w:eastAsia="MS Mincho" w:hAnsi="Times New Roman" w:cs="Times New Roman"/>
          <w:sz w:val="28"/>
          <w:szCs w:val="28"/>
        </w:rPr>
        <w:t xml:space="preserve">осуществляется в Журнале </w:t>
      </w:r>
      <w:r w:rsidR="00853CAA" w:rsidRPr="00FB3D1D">
        <w:rPr>
          <w:rFonts w:ascii="Times New Roman" w:eastAsia="MS Mincho" w:hAnsi="Times New Roman" w:cs="Times New Roman"/>
          <w:sz w:val="28"/>
          <w:szCs w:val="28"/>
        </w:rPr>
        <w:t>регистрации входящей до</w:t>
      </w:r>
      <w:r w:rsidR="00D76957">
        <w:rPr>
          <w:rFonts w:ascii="Times New Roman" w:eastAsia="MS Mincho" w:hAnsi="Times New Roman" w:cs="Times New Roman"/>
          <w:sz w:val="28"/>
          <w:szCs w:val="28"/>
        </w:rPr>
        <w:t>ку</w:t>
      </w:r>
      <w:r w:rsidR="00853CAA" w:rsidRPr="00FB3D1D">
        <w:rPr>
          <w:rFonts w:ascii="Times New Roman" w:eastAsia="MS Mincho" w:hAnsi="Times New Roman" w:cs="Times New Roman"/>
          <w:sz w:val="28"/>
          <w:szCs w:val="28"/>
        </w:rPr>
        <w:t>ментации</w:t>
      </w:r>
      <w:r w:rsidRPr="00EB6FFF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EB6FFF">
        <w:rPr>
          <w:rFonts w:ascii="Times New Roman" w:eastAsia="MS Mincho" w:hAnsi="Times New Roman" w:cs="Times New Roman"/>
          <w:sz w:val="28"/>
          <w:szCs w:val="28"/>
        </w:rPr>
        <w:t>в день поступления.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7. Л</w:t>
      </w:r>
      <w:r w:rsidRPr="00EB6FFF">
        <w:rPr>
          <w:rFonts w:ascii="Times New Roman" w:eastAsia="Calibri" w:hAnsi="Times New Roman" w:cs="Times New Roman"/>
          <w:sz w:val="28"/>
          <w:szCs w:val="28"/>
        </w:rPr>
        <w:t>ицо, замещающее муниципальную должность</w:t>
      </w:r>
      <w:r w:rsidRPr="00EB6FFF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 xml:space="preserve">,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ему стало известно о возникновении у лица, замещающего должность муниципальной службы, личной заинтересованности, которая приводит или может привести к конфликту интересов, обязано принять меры по предотвращению или урегулированию конфликта интересов.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8. Предотвращение или урегулирование конфликта интересов может состоять в отставке по  собственному желанию,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 (складочных) капиталах организаций) в доверительное управление в соответствии с </w:t>
      </w:r>
      <w:hyperlink r:id="rId6" w:history="1">
        <w:r w:rsidRPr="00EB6FFF">
          <w:rPr>
            <w:rFonts w:ascii="Times New Roman" w:eastAsia="Calibri" w:hAnsi="Times New Roman" w:cs="Times New Roman"/>
            <w:sz w:val="28"/>
          </w:rPr>
          <w:t>законодательством</w:t>
        </w:r>
      </w:hyperlink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и иных способов, позволяющих предотвратить либо урегулировать конфликт интересов.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9.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Непринятие </w:t>
      </w:r>
      <w:r w:rsidRPr="00EB6FFF"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 досрочное прекращение полномочий.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10.</w:t>
      </w:r>
      <w:r w:rsidRPr="00EB6FF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Лицо, замещающее муниципальную должность, которому стало известно о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возникновении у подчиненного ему лица личной заинтересованности, </w:t>
      </w:r>
      <w:r w:rsidRPr="00EB6F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которая приводит или может привести к конфликту интересов, в случае непринятия  мер по предотвращению и (или урегулированию конфликта  интересов, стороной которого является подчиненное ему лицо,  досрочно прекращает полномочия.</w:t>
      </w:r>
      <w:proofErr w:type="gramEnd"/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F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</w:t>
      </w:r>
      <w:r w:rsidRPr="00EB6FF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EB6F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Организация проверки  уведомления </w:t>
      </w:r>
      <w:r w:rsidRPr="00EB6FFF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о </w:t>
      </w:r>
      <w:r w:rsidRPr="00EB6FFF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B6FFF" w:rsidRPr="00EB6FFF" w:rsidRDefault="00EB6FFF" w:rsidP="00EB6FFF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При поступлении уведомления лица, замещающего муниципальную должность, </w:t>
      </w:r>
      <w:r w:rsidRPr="00EB6F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 </w:t>
      </w: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>, председатель  Совета в течение</w:t>
      </w:r>
      <w:r w:rsidRPr="00EB6F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>5 рабочих дней</w:t>
      </w:r>
      <w:r w:rsidRPr="00EB6F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 </w:t>
      </w:r>
    </w:p>
    <w:p w:rsidR="00EB6FFF" w:rsidRPr="00EB6FFF" w:rsidRDefault="00EB6FFF" w:rsidP="00EB6FFF">
      <w:pPr>
        <w:shd w:val="clear" w:color="auto" w:fill="FFFFFF"/>
        <w:spacing w:before="10" w:after="0" w:line="336" w:lineRule="exact"/>
        <w:ind w:left="29" w:right="38" w:firstLine="7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направляется в </w:t>
      </w:r>
      <w:r w:rsidRPr="00EB6FFF">
        <w:rPr>
          <w:rFonts w:ascii="Times New Roman" w:eastAsia="Calibri" w:hAnsi="Times New Roman" w:cs="Times New Roman"/>
          <w:sz w:val="28"/>
          <w:szCs w:val="28"/>
        </w:rPr>
        <w:t>мандатную комиссию по вопросам местного самоуправления, законности, правопорядка и защиты прав граждан (далее – Комиссия).</w:t>
      </w:r>
    </w:p>
    <w:p w:rsidR="00EB6FFF" w:rsidRPr="00EB6FFF" w:rsidRDefault="00EB6FFF" w:rsidP="00EB6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В ходе предварительного рассмотрения уведомления  Комиссия имеет 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право получать в установленном порядке от лиц, направивших уведомления,</w:t>
      </w:r>
      <w:r w:rsidRPr="00EB6FFF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 пояснения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B6FFF" w:rsidRPr="00EB6FFF" w:rsidRDefault="00EB6FFF" w:rsidP="00EB6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Уведомления и другие материалы, полученные в ходе предварительного рассмотрения, рассматриваются Комиссией на очередном заседании. </w:t>
      </w:r>
    </w:p>
    <w:p w:rsidR="00EB6FFF" w:rsidRPr="00EB6FFF" w:rsidRDefault="00EB6FFF" w:rsidP="00EB6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направления запросов, указанных в </w:t>
      </w:r>
      <w:hyperlink r:id="rId7" w:anchor="P20" w:history="1">
        <w:r w:rsidRPr="00EB6FFF">
          <w:rPr>
            <w:rFonts w:ascii="Times New Roman" w:eastAsia="Calibri" w:hAnsi="Times New Roman" w:cs="Times New Roman"/>
            <w:color w:val="000000"/>
            <w:sz w:val="28"/>
          </w:rPr>
          <w:t xml:space="preserve">пункте </w:t>
        </w:r>
      </w:hyperlink>
      <w:r w:rsidRPr="00EB6FFF">
        <w:rPr>
          <w:rFonts w:ascii="Times New Roman" w:eastAsia="Calibri" w:hAnsi="Times New Roman" w:cs="Times New Roman"/>
          <w:sz w:val="28"/>
          <w:szCs w:val="28"/>
        </w:rPr>
        <w:t>12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Порядка, уведомления и другие материалы могут быть рассмотрены Комиссией на следующем заседании.</w:t>
      </w:r>
    </w:p>
    <w:p w:rsidR="00EB6FFF" w:rsidRPr="00EB6FFF" w:rsidRDefault="00EB6FFF" w:rsidP="00EB6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>14. Комиссией по результатам рассмотрения уведомления  и других материалов принимается одно из следующих решений:</w:t>
      </w:r>
    </w:p>
    <w:p w:rsidR="00EB6FFF" w:rsidRPr="00EB6FFF" w:rsidRDefault="00EB6FFF" w:rsidP="00EB6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B6FFF" w:rsidRPr="00EB6FFF" w:rsidRDefault="00EB6FFF" w:rsidP="00EB6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P26"/>
      <w:bookmarkEnd w:id="0"/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 В этом случае  комиссия рекомендует лицу, замещающему муниципальную должность  принять меры по урегулированию конфликта интересов или недопущению его возникновения;</w:t>
      </w:r>
    </w:p>
    <w:p w:rsidR="00EB6FFF" w:rsidRPr="00EB6FFF" w:rsidRDefault="00EB6FFF" w:rsidP="00EB6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27"/>
      <w:bookmarkEnd w:id="1"/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В этом случае Комиссия  вносит на рассмотрение очередной сессии Совета  инициативу депутатов в форме обращения и проект решения Совета об удалении в отставку  Главу </w:t>
      </w:r>
      <w:r>
        <w:rPr>
          <w:rFonts w:ascii="Times New Roman" w:eastAsia="Calibri" w:hAnsi="Times New Roman" w:cs="Times New Roman"/>
          <w:bCs/>
          <w:sz w:val="28"/>
          <w:szCs w:val="28"/>
        </w:rPr>
        <w:t>Дружненского</w:t>
      </w: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Белореченского района или </w:t>
      </w:r>
      <w:r w:rsidRPr="00EB6FFF">
        <w:rPr>
          <w:rFonts w:ascii="Times New Roman" w:eastAsia="Times New Roman" w:hAnsi="Times New Roman" w:cs="Times New Roman"/>
          <w:sz w:val="28"/>
          <w:szCs w:val="28"/>
        </w:rPr>
        <w:t>о досрочном прекращении полномочий депутата Совета.</w:t>
      </w:r>
    </w:p>
    <w:p w:rsidR="00EB6FFF" w:rsidRDefault="00EB6FFF" w:rsidP="00EB6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EB6FFF" w:rsidRDefault="00EB6FFF" w:rsidP="00EB6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FF" w:rsidRDefault="00EB6FFF" w:rsidP="00EB6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FF" w:rsidRDefault="00EB6FFF" w:rsidP="00EB6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EB6FFF" w:rsidRDefault="00EB6FFF" w:rsidP="00EB6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Дружненского сельского поселения</w:t>
      </w:r>
    </w:p>
    <w:p w:rsidR="00EB6FFF" w:rsidRPr="0029273D" w:rsidRDefault="00EB6FFF" w:rsidP="00EB6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Белореченского района                                                                       К.В.Кнышова</w:t>
      </w:r>
    </w:p>
    <w:p w:rsidR="00EB6FFF" w:rsidRDefault="00EB6FFF" w:rsidP="00EB6F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sectPr w:rsidR="00EB6FFF" w:rsidSect="00EB6FF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B6FFF" w:rsidRPr="00EB6FFF" w:rsidRDefault="00EB6FFF" w:rsidP="00EB6FFF">
      <w:pPr>
        <w:shd w:val="clear" w:color="auto" w:fill="FFFFFF"/>
        <w:spacing w:after="0" w:line="240" w:lineRule="exact"/>
        <w:ind w:left="6481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</w:p>
    <w:p w:rsidR="00EB6FFF" w:rsidRPr="00EB6FFF" w:rsidRDefault="00EB6FFF" w:rsidP="00EB6FFF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EB6FFF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Приложение </w:t>
      </w:r>
    </w:p>
    <w:p w:rsidR="00EB6FFF" w:rsidRPr="00EB6FFF" w:rsidRDefault="00EB6FFF" w:rsidP="00EB6FFF">
      <w:pPr>
        <w:shd w:val="clear" w:color="auto" w:fill="FFFFFF"/>
        <w:spacing w:after="0" w:line="240" w:lineRule="exact"/>
        <w:ind w:left="567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B6FFF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к порядку предотвращения и урегулирования конфликта </w:t>
      </w:r>
      <w:r w:rsidRPr="00EB6F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интересов для лиц,  </w:t>
      </w:r>
      <w:r w:rsidRPr="00EB6F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замещающих </w:t>
      </w:r>
      <w:r w:rsidRPr="00EB6F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муниципальные  должности</w:t>
      </w:r>
    </w:p>
    <w:p w:rsidR="00EB6FFF" w:rsidRPr="00EB6FFF" w:rsidRDefault="00EB6FFF" w:rsidP="00EB6FFF">
      <w:pPr>
        <w:shd w:val="clear" w:color="auto" w:fill="FFFFFF"/>
        <w:spacing w:after="0" w:line="240" w:lineRule="exact"/>
        <w:ind w:left="648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B6FFF" w:rsidRPr="00EB6FFF" w:rsidRDefault="00EB6FFF" w:rsidP="00EB6FFF">
      <w:pPr>
        <w:shd w:val="clear" w:color="auto" w:fill="FFFFFF"/>
        <w:spacing w:after="0" w:line="240" w:lineRule="exact"/>
        <w:ind w:left="648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EB6FFF">
        <w:rPr>
          <w:rFonts w:ascii="Times New Roman" w:eastAsia="Calibri" w:hAnsi="Times New Roman" w:cs="Times New Roman"/>
          <w:b/>
          <w:spacing w:val="20"/>
          <w:sz w:val="28"/>
          <w:szCs w:val="28"/>
        </w:rPr>
        <w:t>Форма уведомления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B6FFF" w:rsidRPr="00EB6FFF" w:rsidRDefault="00EB6FFF" w:rsidP="00EB6FFF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EB6FFF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__________________________________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Courier New" w:eastAsia="Calibri" w:hAnsi="Courier New" w:cs="Courier New"/>
          <w:i/>
        </w:rPr>
        <w:t xml:space="preserve">  </w:t>
      </w:r>
      <w:r w:rsidRPr="00EB6FFF">
        <w:rPr>
          <w:rFonts w:ascii="Times New Roman" w:eastAsia="Calibri" w:hAnsi="Times New Roman" w:cs="Courier New"/>
          <w:i/>
        </w:rPr>
        <w:t>(отметка об ознакомлении)</w:t>
      </w:r>
      <w:r w:rsidRPr="00EB6FFF">
        <w:rPr>
          <w:rFonts w:ascii="Times New Roman" w:eastAsia="Calibri" w:hAnsi="Times New Roman" w:cs="Courier New"/>
          <w:sz w:val="20"/>
          <w:szCs w:val="20"/>
        </w:rPr>
        <w:t xml:space="preserve"> </w:t>
      </w:r>
      <w:r w:rsidRPr="00EB6FFF">
        <w:rPr>
          <w:rFonts w:ascii="Courier New" w:eastAsia="Calibri" w:hAnsi="Courier New" w:cs="Courier New"/>
          <w:sz w:val="20"/>
          <w:szCs w:val="20"/>
        </w:rPr>
        <w:t xml:space="preserve">                    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Председателю Совета </w:t>
      </w:r>
    </w:p>
    <w:p w:rsidR="00BD30C0" w:rsidRDefault="00BD30C0" w:rsidP="00EB6FFF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Calibri" w:hAnsi="Times New Roman" w:cs="Times New Roman"/>
          <w:sz w:val="28"/>
          <w:szCs w:val="28"/>
        </w:rPr>
      </w:pPr>
      <w:r w:rsidRPr="00BD30C0">
        <w:rPr>
          <w:rFonts w:ascii="Times New Roman" w:eastAsia="Calibri" w:hAnsi="Times New Roman" w:cs="Times New Roman"/>
          <w:sz w:val="28"/>
          <w:szCs w:val="28"/>
        </w:rPr>
        <w:t>Дружненского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Calibri" w:hAnsi="Times New Roman" w:cs="Times New Roman"/>
          <w:i/>
          <w:sz w:val="28"/>
          <w:szCs w:val="28"/>
        </w:rPr>
      </w:pP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Белореченского района 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F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EB6FFF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EB6FFF">
        <w:rPr>
          <w:rFonts w:ascii="Courier New" w:eastAsia="Calibri" w:hAnsi="Courier New" w:cs="Courier New"/>
          <w:sz w:val="20"/>
          <w:szCs w:val="20"/>
        </w:rPr>
        <w:t>_______________________________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B6FFF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EB6FFF">
        <w:rPr>
          <w:rFonts w:ascii="Times New Roman" w:eastAsia="Calibri" w:hAnsi="Times New Roman" w:cs="Times New Roman"/>
          <w:i/>
          <w:sz w:val="24"/>
          <w:szCs w:val="24"/>
        </w:rPr>
        <w:t>(Ф.И.О. уведомителя, наименование</w:t>
      </w:r>
      <w:proofErr w:type="gramEnd"/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B6FF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муниципальной должности)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        о возникновении личной заинтересованности при исполнении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               должностных обязанностей, </w:t>
      </w:r>
      <w:proofErr w:type="gramStart"/>
      <w:r w:rsidRPr="00EB6FFF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приводит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                или может привести к конфликту интересов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EB6FFF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>заинтересованности: ____________________________________________________________________________________________________________________________________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>повлиять личная заинтересованность: ____________________________________________________________________________________________________________________________________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>интересов: __________________________________________________________________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Намереваюсь   (не   намереваюсь)   лично  присутствовать  на  заседании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мандатной комиссии по вопросам местного самоуправления, законности, правопорядка и защиты прав граждан </w:t>
      </w:r>
      <w:r w:rsidRPr="00EB6FF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B6FFF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>"__" ___________ 20__ г. ___________________________  _____________________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(подпись лица,  </w:t>
      </w:r>
      <w:proofErr w:type="gramEnd"/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FF">
        <w:rPr>
          <w:rFonts w:ascii="Times New Roman" w:eastAsia="Times New Roman" w:hAnsi="Times New Roman" w:cs="Times New Roman"/>
          <w:sz w:val="28"/>
          <w:szCs w:val="28"/>
        </w:rPr>
        <w:t>(расшифровка подписи)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6FFF">
        <w:rPr>
          <w:rFonts w:ascii="Times New Roman" w:eastAsia="Times New Roman" w:hAnsi="Times New Roman" w:cs="Times New Roman"/>
          <w:sz w:val="28"/>
          <w:szCs w:val="28"/>
        </w:rPr>
        <w:t>направляющего</w:t>
      </w:r>
      <w:proofErr w:type="gramEnd"/>
      <w:r w:rsidRPr="00EB6FFF">
        <w:rPr>
          <w:rFonts w:ascii="Times New Roman" w:eastAsia="Times New Roman" w:hAnsi="Times New Roman" w:cs="Times New Roman"/>
          <w:sz w:val="28"/>
          <w:szCs w:val="28"/>
        </w:rPr>
        <w:t xml:space="preserve"> уведомление)</w:t>
      </w: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FFF" w:rsidRPr="00EB6FFF" w:rsidRDefault="00EB6FFF" w:rsidP="00EB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FFF" w:rsidRPr="00EB6FFF" w:rsidRDefault="00EB6FFF" w:rsidP="00EB6F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FF" w:rsidRPr="00EB6FFF" w:rsidRDefault="00EB6FFF" w:rsidP="00EB6F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FF" w:rsidRPr="00EB6FFF" w:rsidRDefault="00EB6FFF" w:rsidP="00EB6F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Уведомление зарегистрировано в Журнале </w:t>
      </w:r>
      <w:r w:rsidR="004944A9" w:rsidRPr="00FB3D1D">
        <w:rPr>
          <w:rFonts w:ascii="Times New Roman" w:eastAsia="MS Mincho" w:hAnsi="Times New Roman" w:cs="Times New Roman"/>
          <w:sz w:val="28"/>
          <w:szCs w:val="28"/>
        </w:rPr>
        <w:t>регистрации входящей до</w:t>
      </w:r>
      <w:r w:rsidR="004944A9">
        <w:rPr>
          <w:rFonts w:ascii="Times New Roman" w:eastAsia="MS Mincho" w:hAnsi="Times New Roman" w:cs="Times New Roman"/>
          <w:sz w:val="28"/>
          <w:szCs w:val="28"/>
        </w:rPr>
        <w:t>ку</w:t>
      </w:r>
      <w:r w:rsidR="004944A9" w:rsidRPr="00FB3D1D">
        <w:rPr>
          <w:rFonts w:ascii="Times New Roman" w:eastAsia="MS Mincho" w:hAnsi="Times New Roman" w:cs="Times New Roman"/>
          <w:sz w:val="28"/>
          <w:szCs w:val="28"/>
        </w:rPr>
        <w:t>ментации</w:t>
      </w:r>
      <w:r w:rsidR="004944A9" w:rsidRPr="00EB6FFF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="004944A9" w:rsidRPr="00EB6FFF">
        <w:rPr>
          <w:rFonts w:ascii="Times New Roman" w:eastAsia="MS Mincho" w:hAnsi="Times New Roman" w:cs="Times New Roman"/>
          <w:sz w:val="28"/>
          <w:szCs w:val="28"/>
        </w:rPr>
        <w:t>в день поступления</w:t>
      </w:r>
      <w:r w:rsidR="004944A9" w:rsidRPr="00EB6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«___»___________201__г.  № _______ </w:t>
      </w:r>
    </w:p>
    <w:p w:rsidR="00EB6FFF" w:rsidRPr="00EB6FFF" w:rsidRDefault="00EB6FFF" w:rsidP="00EB6F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FF" w:rsidRPr="00EB6FFF" w:rsidRDefault="00EB6FFF" w:rsidP="00EB6F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EB6FFF">
        <w:rPr>
          <w:rFonts w:ascii="Times New Roman" w:eastAsia="Calibri" w:hAnsi="Times New Roman" w:cs="Times New Roman"/>
          <w:sz w:val="28"/>
          <w:szCs w:val="28"/>
        </w:rPr>
        <w:t xml:space="preserve">(подпись, </w:t>
      </w:r>
      <w:proofErr w:type="gramEnd"/>
    </w:p>
    <w:p w:rsidR="00EB6FFF" w:rsidRPr="00EB6FFF" w:rsidRDefault="00EB6FFF" w:rsidP="00EB6FFF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6FFF">
        <w:rPr>
          <w:rFonts w:ascii="Times New Roman" w:eastAsia="Calibri" w:hAnsi="Times New Roman" w:cs="Times New Roman"/>
          <w:sz w:val="28"/>
          <w:szCs w:val="28"/>
        </w:rPr>
        <w:t>Ф.И.О. ответственного лица)</w:t>
      </w:r>
      <w:proofErr w:type="gramEnd"/>
    </w:p>
    <w:p w:rsidR="00D144C1" w:rsidRDefault="00D144C1" w:rsidP="00EB6FFF">
      <w:pPr>
        <w:widowControl w:val="0"/>
        <w:autoSpaceDE w:val="0"/>
        <w:autoSpaceDN w:val="0"/>
        <w:adjustRightInd w:val="0"/>
        <w:spacing w:after="0" w:line="240" w:lineRule="auto"/>
        <w:ind w:left="1134" w:right="850"/>
        <w:jc w:val="center"/>
        <w:outlineLvl w:val="0"/>
      </w:pPr>
    </w:p>
    <w:p w:rsidR="00EB6FFF" w:rsidRDefault="00EB6FFF" w:rsidP="00EB6FFF">
      <w:pPr>
        <w:widowControl w:val="0"/>
        <w:autoSpaceDE w:val="0"/>
        <w:autoSpaceDN w:val="0"/>
        <w:adjustRightInd w:val="0"/>
        <w:spacing w:after="0" w:line="240" w:lineRule="auto"/>
        <w:ind w:left="1134" w:right="850"/>
        <w:jc w:val="center"/>
        <w:outlineLvl w:val="0"/>
      </w:pPr>
    </w:p>
    <w:p w:rsidR="00EB6FFF" w:rsidRDefault="00EB6FFF" w:rsidP="00EB6FFF">
      <w:pPr>
        <w:widowControl w:val="0"/>
        <w:autoSpaceDE w:val="0"/>
        <w:autoSpaceDN w:val="0"/>
        <w:adjustRightInd w:val="0"/>
        <w:spacing w:after="0" w:line="240" w:lineRule="auto"/>
        <w:ind w:left="1134" w:right="850"/>
        <w:jc w:val="center"/>
        <w:outlineLvl w:val="0"/>
      </w:pPr>
    </w:p>
    <w:p w:rsidR="00EB6FFF" w:rsidRDefault="00EB6FFF" w:rsidP="00EB6FFF">
      <w:pPr>
        <w:widowControl w:val="0"/>
        <w:autoSpaceDE w:val="0"/>
        <w:autoSpaceDN w:val="0"/>
        <w:adjustRightInd w:val="0"/>
        <w:spacing w:after="0" w:line="240" w:lineRule="auto"/>
        <w:ind w:left="1134" w:right="850"/>
        <w:jc w:val="center"/>
        <w:outlineLvl w:val="0"/>
      </w:pPr>
    </w:p>
    <w:p w:rsidR="00EB6FFF" w:rsidRDefault="00EB6FFF" w:rsidP="00EB6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EB6FFF" w:rsidRDefault="00EB6FFF" w:rsidP="00EB6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Дружненского сельского поселения</w:t>
      </w:r>
    </w:p>
    <w:p w:rsidR="00EB6FFF" w:rsidRPr="0029273D" w:rsidRDefault="00EB6FFF" w:rsidP="00EB6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Белореченского района                                                                       К.В.Кнышова</w:t>
      </w:r>
    </w:p>
    <w:p w:rsidR="00EB6FFF" w:rsidRDefault="00EB6FFF" w:rsidP="00EB6FFF">
      <w:pPr>
        <w:widowControl w:val="0"/>
        <w:autoSpaceDE w:val="0"/>
        <w:autoSpaceDN w:val="0"/>
        <w:adjustRightInd w:val="0"/>
        <w:spacing w:after="0" w:line="240" w:lineRule="auto"/>
        <w:ind w:left="1134" w:right="850"/>
        <w:jc w:val="center"/>
        <w:outlineLvl w:val="0"/>
      </w:pPr>
    </w:p>
    <w:sectPr w:rsidR="00EB6FFF" w:rsidSect="00EB6F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E48"/>
    <w:rsid w:val="000F72BF"/>
    <w:rsid w:val="003768F5"/>
    <w:rsid w:val="003A3085"/>
    <w:rsid w:val="004944A9"/>
    <w:rsid w:val="00583A3E"/>
    <w:rsid w:val="00661305"/>
    <w:rsid w:val="0066753A"/>
    <w:rsid w:val="006740F8"/>
    <w:rsid w:val="006835B8"/>
    <w:rsid w:val="00853CAA"/>
    <w:rsid w:val="00914E48"/>
    <w:rsid w:val="009F0033"/>
    <w:rsid w:val="00BD30C0"/>
    <w:rsid w:val="00C96F15"/>
    <w:rsid w:val="00D144C1"/>
    <w:rsid w:val="00D76957"/>
    <w:rsid w:val="00EB6FFF"/>
    <w:rsid w:val="00FB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SAVICK~1\AppData\Local\Temp\&#1056;&#1077;&#1096;&#1077;&#1085;&#1080;&#1077;_%20&#1091;&#1074;&#1077;&#1076;&#1086;&#1084;&#1083;&#1077;&#1085;&#1080;&#1077;%20&#1086;%20&#1083;&#1080;&#1095;&#1085;&#1086;&#1081;%20&#1079;&#1072;&#1080;&#1085;&#1090;&#1077;&#1088;&#1077;&#1089;&#1086;&#1074;&#1072;&#1085;&#1085;&#1086;&#1089;&#1090;&#1080;_&#1103;&#1085;&#1074;&#1072;&#1088;&#110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70ACD4AF445BF35F8D445908BE421F0AF44F502B6DB939D1A29B8362ABD1B6345B149464745B7l4FFK" TargetMode="External"/><Relationship Id="rId5" Type="http://schemas.openxmlformats.org/officeDocument/2006/relationships/hyperlink" Target="consultantplus://offline/ref=75C3EE7115D4B15D46B641985E3EFA332E5BBA9B25F5C24676D29C43E99C55501291C98C3B3B9D4327440Bm0S8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1677</Words>
  <Characters>9559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11</cp:revision>
  <dcterms:created xsi:type="dcterms:W3CDTF">2016-05-04T08:59:00Z</dcterms:created>
  <dcterms:modified xsi:type="dcterms:W3CDTF">2017-07-11T07:51:00Z</dcterms:modified>
</cp:coreProperties>
</file>